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4F2194"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 xml:space="preserve">部　</w:t>
            </w:r>
            <w:r w:rsidR="00393062">
              <w:rPr>
                <w:rFonts w:ascii="BIZ UDPゴシック" w:eastAsia="BIZ UDPゴシック" w:hAnsi="BIZ UDPゴシック" w:cs="メイリオ" w:hint="eastAsia"/>
                <w:b/>
                <w:sz w:val="24"/>
                <w:szCs w:val="24"/>
              </w:rPr>
              <w:t>２</w:t>
            </w:r>
            <w:r>
              <w:rPr>
                <w:rFonts w:ascii="BIZ UDPゴシック" w:eastAsia="BIZ UDPゴシック" w:hAnsi="BIZ UDPゴシック" w:cs="メイリオ" w:hint="eastAsia"/>
                <w:b/>
                <w:sz w:val="24"/>
                <w:szCs w:val="24"/>
              </w:rPr>
              <w:t>年生　生活</w:t>
            </w:r>
            <w:r w:rsidR="00A06B91">
              <w:rPr>
                <w:rFonts w:ascii="BIZ UDPゴシック" w:eastAsia="BIZ UDPゴシック" w:hAnsi="BIZ UDPゴシック" w:cs="メイリオ" w:hint="eastAsia"/>
                <w:b/>
                <w:sz w:val="24"/>
                <w:szCs w:val="24"/>
              </w:rPr>
              <w:t xml:space="preserve">　年間計画</w:t>
            </w:r>
          </w:p>
        </w:tc>
      </w:tr>
      <w:tr w:rsidR="00BD19D9" w:rsidRPr="00527B4D"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rsidR="00BD19D9" w:rsidRPr="00FF5527" w:rsidRDefault="00BD19D9" w:rsidP="00BD19D9">
            <w:pPr>
              <w:jc w:val="center"/>
              <w:rPr>
                <w:rFonts w:ascii="BIZ UDPゴシック" w:eastAsia="BIZ UDPゴシック" w:hAnsi="BIZ UDPゴシック" w:cs="メイリオ"/>
                <w:b/>
                <w:sz w:val="18"/>
              </w:rPr>
            </w:pPr>
            <w:bookmarkStart w:id="0" w:name="_GoBack"/>
            <w:bookmarkEnd w:id="0"/>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E93DFD">
        <w:trPr>
          <w:trHeight w:val="404"/>
        </w:trPr>
        <w:tc>
          <w:tcPr>
            <w:tcW w:w="6568" w:type="dxa"/>
            <w:tcBorders>
              <w:left w:val="single" w:sz="18" w:space="0" w:color="auto"/>
              <w:bottom w:val="single" w:sz="4"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4F2194" w:rsidRPr="00527B4D" w:rsidTr="004F2194">
        <w:trPr>
          <w:trHeight w:val="977"/>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ア　基本的生活習慣：　</w:t>
            </w:r>
            <w:r w:rsidRPr="00F54DDF">
              <w:rPr>
                <w:rFonts w:ascii="BIZ UDPゴシック" w:eastAsia="BIZ UDPゴシック" w:hAnsi="BIZ UDPゴシック" w:cs="メイリオ" w:hint="eastAsia"/>
                <w:sz w:val="18"/>
                <w:szCs w:val="18"/>
              </w:rPr>
              <w:t>食事や用便等の生活習慣に関わる初歩的な</w:t>
            </w:r>
            <w:r>
              <w:rPr>
                <w:rFonts w:ascii="BIZ UDPゴシック" w:eastAsia="BIZ UDPゴシック" w:hAnsi="BIZ UDPゴシック" w:cs="メイリオ" w:hint="eastAsia"/>
                <w:sz w:val="18"/>
                <w:szCs w:val="18"/>
              </w:rPr>
              <w:t>学習</w:t>
            </w:r>
            <w:r w:rsidRPr="00F54DDF">
              <w:rPr>
                <w:rFonts w:ascii="BIZ UDPゴシック" w:eastAsia="BIZ UDPゴシック" w:hAnsi="BIZ UDPゴシック" w:cs="メイリオ" w:hint="eastAsia"/>
                <w:sz w:val="18"/>
                <w:szCs w:val="18"/>
              </w:rPr>
              <w:t>活動</w:t>
            </w:r>
          </w:p>
          <w:p w:rsidR="004F2194" w:rsidRPr="00F54D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（ア）簡単な身辺処理に気付き，教師と一緒に行おうとすること。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（イ）簡単な身辺処理に関する初歩的な知識や技能を身に付けること。</w:t>
            </w:r>
          </w:p>
          <w:p w:rsidR="004F2194" w:rsidRPr="00C61466"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bottom w:val="single" w:sz="4" w:space="0" w:color="auto"/>
              <w:right w:val="single" w:sz="18" w:space="0" w:color="auto"/>
            </w:tcBorders>
          </w:tcPr>
          <w:p w:rsidR="004F2194" w:rsidRDefault="00E7329B" w:rsidP="00E7329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4F2194" w:rsidRPr="003A2878"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食事、</w:t>
            </w:r>
            <w:r w:rsidR="0015600A">
              <w:rPr>
                <w:rFonts w:ascii="BIZ UDP明朝 Medium" w:eastAsia="BIZ UDP明朝 Medium" w:hAnsi="BIZ UDP明朝 Medium" w:hint="eastAsia"/>
                <w:sz w:val="18"/>
              </w:rPr>
              <w:t>着脱</w:t>
            </w:r>
            <w:r w:rsidR="003F0229">
              <w:rPr>
                <w:rFonts w:ascii="BIZ UDP明朝 Medium" w:eastAsia="BIZ UDP明朝 Medium" w:hAnsi="BIZ UDP明朝 Medium" w:hint="eastAsia"/>
                <w:sz w:val="18"/>
              </w:rPr>
              <w:t>、寝起き、清潔</w:t>
            </w:r>
            <w:r w:rsidR="00724DA0">
              <w:rPr>
                <w:rFonts w:ascii="BIZ UDP明朝 Medium" w:eastAsia="BIZ UDP明朝 Medium" w:hAnsi="BIZ UDP明朝 Medium" w:hint="eastAsia"/>
                <w:sz w:val="18"/>
              </w:rPr>
              <w:t>、身なり</w:t>
            </w:r>
            <w:r w:rsidR="003F0229">
              <w:rPr>
                <w:rFonts w:ascii="BIZ UDP明朝 Medium" w:eastAsia="BIZ UDP明朝 Medium" w:hAnsi="BIZ UDP明朝 Medium" w:hint="eastAsia"/>
                <w:sz w:val="18"/>
              </w:rPr>
              <w:t>等、日常生活の指導で取り扱う。</w:t>
            </w:r>
            <w:r w:rsidR="00FA1161">
              <w:rPr>
                <w:rFonts w:ascii="BIZ UDP明朝 Medium" w:eastAsia="BIZ UDP明朝 Medium" w:hAnsi="BIZ UDP明朝 Medium" w:hint="eastAsia"/>
                <w:sz w:val="18"/>
              </w:rPr>
              <w:t>家庭との連携。</w:t>
            </w:r>
          </w:p>
        </w:tc>
      </w:tr>
      <w:tr w:rsidR="004F2194" w:rsidRPr="00527B4D" w:rsidTr="004F2194">
        <w:trPr>
          <w:trHeight w:val="1001"/>
        </w:trPr>
        <w:tc>
          <w:tcPr>
            <w:tcW w:w="6580" w:type="dxa"/>
            <w:gridSpan w:val="2"/>
            <w:tcBorders>
              <w:left w:val="single" w:sz="18" w:space="0" w:color="auto"/>
              <w:bottom w:val="single" w:sz="4"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F54DDF">
              <w:rPr>
                <w:rFonts w:ascii="BIZ UDPゴシック" w:eastAsia="BIZ UDPゴシック" w:hAnsi="BIZ UDPゴシック" w:cs="メイリオ" w:hint="eastAsia"/>
                <w:kern w:val="0"/>
                <w:sz w:val="18"/>
                <w:szCs w:val="18"/>
              </w:rPr>
              <w:t>危ないことや危険な場所等における安全に関わる初歩的な</w:t>
            </w:r>
            <w:r>
              <w:rPr>
                <w:rFonts w:ascii="BIZ UDPゴシック" w:eastAsia="BIZ UDPゴシック" w:hAnsi="BIZ UDPゴシック" w:cs="メイリオ" w:hint="eastAsia"/>
                <w:kern w:val="0"/>
                <w:sz w:val="18"/>
                <w:szCs w:val="18"/>
              </w:rPr>
              <w:t>学習</w:t>
            </w:r>
            <w:r w:rsidRPr="00F54DDF">
              <w:rPr>
                <w:rFonts w:ascii="BIZ UDPゴシック" w:eastAsia="BIZ UDPゴシック" w:hAnsi="BIZ UDPゴシック" w:cs="メイリオ" w:hint="eastAsia"/>
                <w:kern w:val="0"/>
                <w:sz w:val="18"/>
                <w:szCs w:val="18"/>
              </w:rPr>
              <w:t xml:space="preserve">活動　</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（ア）身の回りの安全に気付き，教師と一緒に安全な生活に取り組もうとすること。</w:t>
            </w:r>
          </w:p>
          <w:p w:rsidR="004F2194"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（イ）安全に関わる初歩的な知識や技能を身に付けること。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p>
        </w:tc>
        <w:tc>
          <w:tcPr>
            <w:tcW w:w="3266" w:type="dxa"/>
            <w:tcBorders>
              <w:top w:val="single" w:sz="4" w:space="0" w:color="auto"/>
              <w:bottom w:val="single" w:sz="4" w:space="0" w:color="auto"/>
              <w:right w:val="single" w:sz="18" w:space="0" w:color="auto"/>
            </w:tcBorders>
          </w:tcPr>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行事「避難訓練」</w:t>
            </w:r>
          </w:p>
          <w:p w:rsidR="00F23BEC" w:rsidRDefault="00F23BEC"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「じぶんのからだを</w:t>
            </w:r>
            <w:r w:rsidR="00E7329B">
              <w:rPr>
                <w:rFonts w:ascii="BIZ UDP明朝 Medium" w:eastAsia="BIZ UDP明朝 Medium" w:hAnsi="BIZ UDP明朝 Medium" w:hint="eastAsia"/>
                <w:sz w:val="18"/>
              </w:rPr>
              <w:t>まもろう」</w:t>
            </w:r>
          </w:p>
          <w:p w:rsidR="000F045D" w:rsidRDefault="000F045D"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行事「交通安全教室」</w:t>
            </w:r>
          </w:p>
          <w:p w:rsidR="00F23BEC" w:rsidRDefault="00E7329B"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「あんぜんにそとをあるこう」</w:t>
            </w:r>
          </w:p>
          <w:p w:rsidR="00393062" w:rsidRDefault="00393062" w:rsidP="004F219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「かしまをたんけんしよう」</w:t>
            </w:r>
          </w:p>
          <w:p w:rsidR="004F2194" w:rsidRPr="00FF5527" w:rsidRDefault="004F2194" w:rsidP="004F2194">
            <w:pPr>
              <w:adjustRightInd w:val="0"/>
              <w:snapToGrid w:val="0"/>
              <w:spacing w:line="240" w:lineRule="exact"/>
              <w:rPr>
                <w:rFonts w:ascii="BIZ UDP明朝 Medium" w:eastAsia="BIZ UDP明朝 Medium" w:hAnsi="BIZ UDP明朝 Medium"/>
                <w:sz w:val="18"/>
              </w:rPr>
            </w:pPr>
          </w:p>
        </w:tc>
      </w:tr>
      <w:tr w:rsidR="004F2194" w:rsidRPr="00527B4D" w:rsidTr="004F2194">
        <w:trPr>
          <w:trHeight w:val="645"/>
        </w:trPr>
        <w:tc>
          <w:tcPr>
            <w:tcW w:w="6580" w:type="dxa"/>
            <w:gridSpan w:val="2"/>
            <w:tcBorders>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F54DDF">
              <w:rPr>
                <w:rFonts w:ascii="BIZ UDPゴシック" w:eastAsia="BIZ UDPゴシック" w:hAnsi="BIZ UDPゴシック" w:cs="メイリオ" w:hint="eastAsia"/>
                <w:sz w:val="18"/>
                <w:szCs w:val="18"/>
              </w:rPr>
              <w:t xml:space="preserve">日課に沿って教師と共にする学習活動　</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（ア）身の回りの簡単な日課に気付き，教師と一緒に日課に沿って行動しようとすること。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（イ）簡単な日課について，関心をもつこと。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top w:val="single" w:sz="4" w:space="0" w:color="auto"/>
              <w:bottom w:val="single" w:sz="4" w:space="0" w:color="auto"/>
              <w:right w:val="single" w:sz="18" w:space="0" w:color="auto"/>
            </w:tcBorders>
          </w:tcPr>
          <w:p w:rsidR="004F2194"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w:t>
            </w:r>
          </w:p>
          <w:p w:rsidR="00503B2D"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「朝の会」「帰りの会」</w:t>
            </w:r>
            <w:r w:rsidR="00724DA0">
              <w:rPr>
                <w:rFonts w:ascii="BIZ UDP明朝 Medium" w:eastAsia="BIZ UDP明朝 Medium" w:hAnsi="BIZ UDP明朝 Medium" w:hint="eastAsia"/>
                <w:sz w:val="18"/>
              </w:rPr>
              <w:t>にて日課の確認を</w:t>
            </w:r>
          </w:p>
          <w:p w:rsidR="00E7329B" w:rsidRPr="00FF5527" w:rsidRDefault="00724DA0"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する。</w:t>
            </w:r>
          </w:p>
        </w:tc>
      </w:tr>
      <w:tr w:rsidR="004F2194" w:rsidRPr="00527B4D" w:rsidTr="004F2194">
        <w:trPr>
          <w:trHeight w:val="1236"/>
        </w:trPr>
        <w:tc>
          <w:tcPr>
            <w:tcW w:w="6580" w:type="dxa"/>
            <w:gridSpan w:val="2"/>
            <w:tcBorders>
              <w:top w:val="single" w:sz="4" w:space="0" w:color="auto"/>
              <w:left w:val="single" w:sz="18" w:space="0" w:color="auto"/>
              <w:bottom w:val="single" w:sz="4" w:space="0" w:color="auto"/>
            </w:tcBorders>
          </w:tcPr>
          <w:p w:rsidR="004F2194" w:rsidRPr="00F54DDF" w:rsidRDefault="004F2194" w:rsidP="004F2194">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自分で好きな遊びをすることなどに関わる学習活動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身の回りの遊びに気付き，教師や友達と同じ場所で遊ぼうとすること。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身の回りの遊びや遊び方について関心をもつこと。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top w:val="single" w:sz="4" w:space="0" w:color="auto"/>
              <w:bottom w:val="single" w:sz="4" w:space="0" w:color="auto"/>
              <w:right w:val="single" w:sz="18" w:space="0" w:color="auto"/>
            </w:tcBorders>
          </w:tcPr>
          <w:p w:rsidR="0015600A" w:rsidRDefault="0015600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「みずであそぼう」</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「ボウリングをしよう」</w:t>
            </w:r>
          </w:p>
          <w:p w:rsidR="004F2194" w:rsidRPr="00FF5527" w:rsidRDefault="00E7329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（いろいろな遊び、道具の片付け）</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F54DDF">
              <w:rPr>
                <w:rFonts w:ascii="BIZ UDPゴシック" w:eastAsia="BIZ UDPゴシック" w:hAnsi="BIZ UDPゴシック" w:cs="メイリオ" w:hint="eastAsia"/>
                <w:sz w:val="18"/>
                <w:szCs w:val="18"/>
              </w:rPr>
              <w:t>小さな集団での</w:t>
            </w:r>
            <w:r w:rsidRPr="00F54DDF">
              <w:rPr>
                <w:rFonts w:ascii="BIZ UDPゴシック" w:eastAsia="BIZ UDPゴシック" w:hAnsi="BIZ UDPゴシック" w:cs="メイリオ"/>
                <w:sz w:val="18"/>
                <w:szCs w:val="18"/>
              </w:rPr>
              <w:t>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教師や身の回りの人に気付き，教師と一緒に簡単な挨拶などをしようとすること。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身の回りの人との関わり方に関心をもつこと。</w:t>
            </w:r>
          </w:p>
          <w:p w:rsidR="004F2194" w:rsidRPr="00F54DDF" w:rsidRDefault="004F2194" w:rsidP="004F2194">
            <w:pPr>
              <w:spacing w:line="200" w:lineRule="exact"/>
              <w:rPr>
                <w:rFonts w:ascii="BIZ UDP明朝 Medium" w:eastAsia="BIZ UDP明朝 Medium" w:hAnsi="BIZ UDP明朝 Medium" w:cs="メイリオ"/>
                <w:b/>
                <w:sz w:val="18"/>
                <w:szCs w:val="18"/>
              </w:rPr>
            </w:pPr>
          </w:p>
        </w:tc>
        <w:tc>
          <w:tcPr>
            <w:tcW w:w="3266" w:type="dxa"/>
            <w:tcBorders>
              <w:right w:val="single" w:sz="18" w:space="0" w:color="auto"/>
            </w:tcBorders>
          </w:tcPr>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エ　遊びとも十分関連をもたせる。</w:t>
            </w:r>
          </w:p>
          <w:p w:rsidR="0015600A" w:rsidRDefault="0015600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「２ねんせいがんばろう」</w:t>
            </w:r>
          </w:p>
          <w:p w:rsidR="0015600A" w:rsidRDefault="003F0229"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「あたらしいおともだち」</w:t>
            </w:r>
          </w:p>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「こうりゅうかいをしよう」</w:t>
            </w:r>
          </w:p>
          <w:p w:rsidR="00775E43"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FaceTime</w:t>
            </w:r>
            <w:r>
              <w:rPr>
                <w:rFonts w:ascii="BIZ UDP明朝 Medium" w:eastAsia="BIZ UDP明朝 Medium" w:hAnsi="BIZ UDP明朝 Medium" w:hint="eastAsia"/>
                <w:sz w:val="18"/>
              </w:rPr>
              <w:t>の利用）</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「がんばろう！がくしゅうはっぴょうかい」</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「ボウリングをしよう」</w:t>
            </w:r>
          </w:p>
          <w:p w:rsidR="002B0C86" w:rsidRPr="00FF5527" w:rsidRDefault="00BC23F7" w:rsidP="004704B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w:t>
            </w:r>
            <w:r w:rsidR="002B0C86">
              <w:rPr>
                <w:rFonts w:ascii="BIZ UDP明朝 Medium" w:eastAsia="BIZ UDP明朝 Medium" w:hAnsi="BIZ UDP明朝 Medium" w:hint="eastAsia"/>
                <w:sz w:val="18"/>
              </w:rPr>
              <w:t>かいをしよう」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F54DDF">
              <w:rPr>
                <w:rFonts w:ascii="BIZ UDPゴシック" w:eastAsia="BIZ UDPゴシック" w:hAnsi="BIZ UDPゴシック" w:cs="メイリオ" w:hint="eastAsia"/>
                <w:sz w:val="18"/>
                <w:szCs w:val="18"/>
              </w:rPr>
              <w:t>学級等の集団における役割などに関わる学習活動</w:t>
            </w:r>
          </w:p>
          <w:p w:rsidR="004F2194" w:rsidRPr="009402DF"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身の回りの集団に気付き，教師と一緒に参加しようとすること。</w:t>
            </w:r>
          </w:p>
          <w:p w:rsidR="004F2194" w:rsidRDefault="004F2194" w:rsidP="004F219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集団の中での役割に関心をもつこと。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3F0229"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日常生活の指導にて、当番の活動、給食</w:t>
            </w:r>
          </w:p>
          <w:p w:rsidR="004F2194" w:rsidRDefault="003F0229"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等にて係活動を行う。</w:t>
            </w:r>
          </w:p>
          <w:p w:rsidR="002B0C86"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2B0C86">
              <w:rPr>
                <w:rFonts w:ascii="BIZ UDP明朝 Medium" w:eastAsia="BIZ UDP明朝 Medium" w:hAnsi="BIZ UDP明朝 Medium" w:hint="eastAsia"/>
                <w:sz w:val="18"/>
              </w:rPr>
              <w:t>がくしゅうはっぴょうかい</w:t>
            </w:r>
            <w:r>
              <w:rPr>
                <w:rFonts w:ascii="BIZ UDP明朝 Medium" w:eastAsia="BIZ UDP明朝 Medium" w:hAnsi="BIZ UDP明朝 Medium" w:hint="eastAsia"/>
                <w:sz w:val="18"/>
              </w:rPr>
              <w:t>がんばろう</w:t>
            </w:r>
            <w:r w:rsidR="002B0C86">
              <w:rPr>
                <w:rFonts w:ascii="BIZ UDP明朝 Medium" w:eastAsia="BIZ UDP明朝 Medium" w:hAnsi="BIZ UDP明朝 Medium" w:hint="eastAsia"/>
                <w:sz w:val="18"/>
              </w:rPr>
              <w:t>」</w:t>
            </w:r>
          </w:p>
          <w:p w:rsidR="002B0C86" w:rsidRDefault="00F0638B" w:rsidP="00724DA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「６ねんせいをおくる</w:t>
            </w:r>
            <w:r w:rsidR="002B0C86">
              <w:rPr>
                <w:rFonts w:ascii="BIZ UDP明朝 Medium" w:eastAsia="BIZ UDP明朝 Medium" w:hAnsi="BIZ UDP明朝 Medium" w:hint="eastAsia"/>
                <w:sz w:val="18"/>
              </w:rPr>
              <w:t>かいをしよう」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F54DDF">
              <w:rPr>
                <w:rFonts w:ascii="BIZ UDPゴシック" w:eastAsia="BIZ UDPゴシック" w:hAnsi="BIZ UDPゴシック" w:cs="メイリオ" w:hint="eastAsia"/>
                <w:kern w:val="0"/>
                <w:sz w:val="18"/>
                <w:szCs w:val="18"/>
              </w:rPr>
              <w:t>教師と一緒に印刷物を配ることや身の回りの簡単な手伝いなどに関わる学習活動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身の回りの簡単な手伝いや仕事を教師と一緒にしようとすること。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簡単な手伝いや仕事に関心をもつこと。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724DA0"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日常生活の指導にて、当番の活動、給</w:t>
            </w:r>
          </w:p>
          <w:p w:rsidR="004F2194" w:rsidRDefault="003F0229" w:rsidP="00724DA0">
            <w:pPr>
              <w:adjustRightInd w:val="0"/>
              <w:snapToGrid w:val="0"/>
              <w:spacing w:line="240" w:lineRule="exact"/>
              <w:ind w:left="180" w:hangingChars="100" w:hanging="180"/>
              <w:rPr>
                <w:rFonts w:ascii="BIZ UDP明朝 Medium" w:eastAsia="BIZ UDP明朝 Medium" w:hAnsi="BIZ UDP明朝 Medium"/>
                <w:sz w:val="18"/>
              </w:rPr>
            </w:pPr>
            <w:r w:rsidRPr="003F0229">
              <w:rPr>
                <w:rFonts w:ascii="BIZ UDP明朝 Medium" w:eastAsia="BIZ UDP明朝 Medium" w:hAnsi="BIZ UDP明朝 Medium" w:hint="eastAsia"/>
                <w:sz w:val="18"/>
              </w:rPr>
              <w:t>食</w:t>
            </w:r>
            <w:r w:rsidR="00724DA0">
              <w:rPr>
                <w:rFonts w:ascii="BIZ UDP明朝 Medium" w:eastAsia="BIZ UDP明朝 Medium" w:hAnsi="BIZ UDP明朝 Medium" w:hint="eastAsia"/>
                <w:sz w:val="18"/>
              </w:rPr>
              <w:t>、清掃</w:t>
            </w:r>
            <w:r w:rsidRPr="003F0229">
              <w:rPr>
                <w:rFonts w:ascii="BIZ UDP明朝 Medium" w:eastAsia="BIZ UDP明朝 Medium" w:hAnsi="BIZ UDP明朝 Medium" w:hint="eastAsia"/>
                <w:sz w:val="18"/>
              </w:rPr>
              <w:t>等にて係活動を行う。</w:t>
            </w:r>
          </w:p>
          <w:p w:rsidR="00724DA0" w:rsidRDefault="00724DA0" w:rsidP="003F0229">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F54DDF">
              <w:rPr>
                <w:rFonts w:ascii="BIZ UDPゴシック" w:eastAsia="BIZ UDPゴシック" w:hAnsi="BIZ UDPゴシック" w:cs="メイリオ" w:hint="eastAsia"/>
                <w:kern w:val="0"/>
                <w:sz w:val="18"/>
                <w:szCs w:val="18"/>
              </w:rPr>
              <w:t>簡単な買い物や金銭を大切に扱うことなどに関わる学習活動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（ア）身の回りの生活の中で，教師と一緒に金銭を扱おうとすること。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（イ）金銭の扱い方などに関心をもつこと。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775E43"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「おたのしみかいをしよう</w:t>
            </w:r>
            <w:r w:rsidR="00137F5B">
              <w:rPr>
                <w:rFonts w:ascii="BIZ UDP明朝 Medium" w:eastAsia="BIZ UDP明朝 Medium" w:hAnsi="BIZ UDP明朝 Medium" w:hint="eastAsia"/>
                <w:sz w:val="18"/>
              </w:rPr>
              <w:t>」</w:t>
            </w:r>
            <w:r w:rsidR="00775E43">
              <w:rPr>
                <w:rFonts w:ascii="BIZ UDP明朝 Medium" w:eastAsia="BIZ UDP明朝 Medium" w:hAnsi="BIZ UDP明朝 Medium" w:hint="eastAsia"/>
                <w:sz w:val="18"/>
              </w:rPr>
              <w:t>自動販売機の</w:t>
            </w:r>
          </w:p>
          <w:p w:rsidR="004F2194" w:rsidRDefault="00775E43"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利用</w:t>
            </w:r>
          </w:p>
          <w:p w:rsidR="00393062" w:rsidRDefault="00393062"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「６ねんせいをおくるかいをしよう」</w:t>
            </w:r>
          </w:p>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lastRenderedPageBreak/>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b/>
                <w:sz w:val="18"/>
                <w:szCs w:val="18"/>
              </w:rPr>
            </w:pPr>
          </w:p>
        </w:tc>
        <w:tc>
          <w:tcPr>
            <w:tcW w:w="3266" w:type="dxa"/>
            <w:tcBorders>
              <w:right w:val="single" w:sz="18" w:space="0" w:color="auto"/>
            </w:tcBorders>
          </w:tcPr>
          <w:p w:rsidR="0015600A" w:rsidRDefault="0015600A"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「みんなであそぼう」</w:t>
            </w: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「みずあそびをしよう」</w:t>
            </w:r>
          </w:p>
          <w:p w:rsidR="004F2194" w:rsidRDefault="004F2194" w:rsidP="00AF403F">
            <w:pPr>
              <w:adjustRightInd w:val="0"/>
              <w:snapToGrid w:val="0"/>
              <w:spacing w:line="240" w:lineRule="exact"/>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rsidR="004F2194" w:rsidRPr="009402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rsidR="004F2194" w:rsidRPr="009A22F2"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137F5B" w:rsidRDefault="00137F5B"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sz w:val="18"/>
              </w:rPr>
              <w:t>「</w:t>
            </w:r>
            <w:r w:rsidR="003F0229">
              <w:rPr>
                <w:rFonts w:ascii="BIZ UDP明朝 Medium" w:eastAsia="BIZ UDP明朝 Medium" w:hAnsi="BIZ UDP明朝 Medium" w:hint="eastAsia"/>
                <w:sz w:val="18"/>
              </w:rPr>
              <w:t>がっこう</w:t>
            </w:r>
            <w:r>
              <w:rPr>
                <w:rFonts w:ascii="BIZ UDP明朝 Medium" w:eastAsia="BIZ UDP明朝 Medium" w:hAnsi="BIZ UDP明朝 Medium" w:hint="eastAsia"/>
                <w:sz w:val="18"/>
              </w:rPr>
              <w:t>たんけんをしよう」</w:t>
            </w:r>
          </w:p>
          <w:p w:rsidR="000369BD" w:rsidRDefault="000369BD" w:rsidP="004F219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「としょコーナーをつかおう」</w:t>
            </w:r>
          </w:p>
          <w:p w:rsidR="00137F5B" w:rsidRDefault="00393062"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393062" w:rsidRDefault="00393062" w:rsidP="00393062">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「かしまをたんけんしよう」</w:t>
            </w:r>
          </w:p>
          <w:p w:rsidR="00393062" w:rsidRDefault="00393062" w:rsidP="00393062">
            <w:pPr>
              <w:adjustRightInd w:val="0"/>
              <w:snapToGrid w:val="0"/>
              <w:spacing w:line="240" w:lineRule="exact"/>
              <w:ind w:left="180" w:hangingChars="100" w:hanging="180"/>
              <w:rPr>
                <w:rFonts w:ascii="BIZ UDP明朝 Medium" w:eastAsia="BIZ UDP明朝 Medium" w:hAnsi="BIZ UDP明朝 Medium"/>
                <w:sz w:val="18"/>
              </w:rPr>
            </w:pP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F54DDF">
              <w:rPr>
                <w:rFonts w:ascii="BIZ UDPゴシック" w:eastAsia="BIZ UDPゴシック" w:hAnsi="BIZ UDPゴシック" w:cs="メイリオ" w:hint="eastAsia"/>
                <w:kern w:val="0"/>
                <w:sz w:val="18"/>
                <w:szCs w:val="18"/>
              </w:rPr>
              <w:t>教師と一緒に公園や野山などの自然に触れることや</w:t>
            </w:r>
            <w:r w:rsidRPr="00F54DDF">
              <w:rPr>
                <w:rFonts w:ascii="BIZ UDPゴシック" w:eastAsia="BIZ UDPゴシック" w:hAnsi="BIZ UDPゴシック" w:cs="メイリオ"/>
                <w:kern w:val="0"/>
                <w:sz w:val="18"/>
                <w:szCs w:val="18"/>
              </w:rPr>
              <w:t>生き物</w:t>
            </w:r>
            <w:r w:rsidRPr="00F54DDF">
              <w:rPr>
                <w:rFonts w:ascii="BIZ UDPゴシック" w:eastAsia="BIZ UDPゴシック" w:hAnsi="BIZ UDPゴシック" w:cs="メイリオ" w:hint="eastAsia"/>
                <w:kern w:val="0"/>
                <w:sz w:val="18"/>
                <w:szCs w:val="18"/>
              </w:rPr>
              <w:t>に興味や関心をもつことなどに関わる学習活動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身の回りにある生命や自然に気付き，それを教師と一緒にみんなに伝えようとすること。</w:t>
            </w:r>
          </w:p>
          <w:p w:rsidR="004F2194" w:rsidRDefault="004F2194" w:rsidP="004F2194">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身の回りの生命や自然について関心をもつこと。</w:t>
            </w:r>
          </w:p>
          <w:p w:rsidR="004F2194" w:rsidRPr="009A22F2" w:rsidRDefault="004F2194" w:rsidP="004F2194">
            <w:pPr>
              <w:spacing w:line="200" w:lineRule="exact"/>
              <w:rPr>
                <w:rFonts w:ascii="BIZ UDP明朝 Medium" w:eastAsia="BIZ UDP明朝 Medium" w:hAnsi="BIZ UDP明朝 Medium" w:cs="メイリオ"/>
                <w:sz w:val="18"/>
                <w:szCs w:val="18"/>
              </w:rPr>
            </w:pPr>
          </w:p>
        </w:tc>
        <w:tc>
          <w:tcPr>
            <w:tcW w:w="3266" w:type="dxa"/>
            <w:tcBorders>
              <w:right w:val="single" w:sz="18" w:space="0" w:color="auto"/>
            </w:tcBorders>
          </w:tcPr>
          <w:p w:rsidR="00FD2EDC" w:rsidRDefault="00FD2EDC"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15600A">
              <w:rPr>
                <w:rFonts w:ascii="BIZ UDP明朝 Medium" w:eastAsia="BIZ UDP明朝 Medium" w:hAnsi="BIZ UDP明朝 Medium" w:hint="eastAsia"/>
                <w:sz w:val="18"/>
              </w:rPr>
              <w:t>やさい</w:t>
            </w:r>
            <w:r w:rsidR="003F0229">
              <w:rPr>
                <w:rFonts w:ascii="BIZ UDP明朝 Medium" w:eastAsia="BIZ UDP明朝 Medium" w:hAnsi="BIZ UDP明朝 Medium" w:hint="eastAsia"/>
                <w:sz w:val="18"/>
              </w:rPr>
              <w:t>をそだてよう」</w:t>
            </w:r>
          </w:p>
          <w:p w:rsidR="003F0229" w:rsidRDefault="003F022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「きせつをさがそう」</w:t>
            </w:r>
          </w:p>
          <w:p w:rsidR="0015600A" w:rsidRDefault="0015600A"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「いきものをそだてよう」</w:t>
            </w:r>
          </w:p>
          <w:p w:rsidR="002B0C86" w:rsidRDefault="009510A9"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「たなばたしゅうかい</w:t>
            </w:r>
            <w:r w:rsidR="002B0C86">
              <w:rPr>
                <w:rFonts w:ascii="BIZ UDP明朝 Medium" w:eastAsia="BIZ UDP明朝 Medium" w:hAnsi="BIZ UDP明朝 Medium" w:hint="eastAsia"/>
                <w:sz w:val="18"/>
              </w:rPr>
              <w:t>をしよう」</w:t>
            </w:r>
          </w:p>
          <w:p w:rsidR="002B0C86" w:rsidRDefault="002B0C86" w:rsidP="007023C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「えんそくにいこう」</w:t>
            </w:r>
          </w:p>
          <w:p w:rsidR="002B0C86" w:rsidRDefault="002B0C86"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「まめまきをしよう」</w:t>
            </w:r>
          </w:p>
          <w:p w:rsidR="00393062" w:rsidRDefault="00393062" w:rsidP="003F022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「カレンダーをつくろう」</w:t>
            </w:r>
          </w:p>
        </w:tc>
      </w:tr>
      <w:tr w:rsidR="004F2194" w:rsidRPr="00525595" w:rsidTr="00525595">
        <w:trPr>
          <w:trHeight w:val="1674"/>
        </w:trPr>
        <w:tc>
          <w:tcPr>
            <w:tcW w:w="6580" w:type="dxa"/>
            <w:gridSpan w:val="2"/>
            <w:tcBorders>
              <w:left w:val="single" w:sz="18" w:space="0" w:color="auto"/>
            </w:tcBorders>
          </w:tcPr>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ゴシック" w:eastAsia="BIZ UDPゴシック" w:hAnsi="BIZ UDPゴシック" w:cs="メイリオ" w:hint="eastAsia"/>
                <w:b/>
                <w:sz w:val="18"/>
                <w:szCs w:val="18"/>
              </w:rPr>
              <w:t>シ　ものの仕組みと働き：</w:t>
            </w:r>
            <w:r w:rsidRPr="00F54DDF">
              <w:rPr>
                <w:rFonts w:ascii="BIZ UDPゴシック" w:eastAsia="BIZ UDPゴシック" w:hAnsi="BIZ UDPゴシック" w:cs="メイリオ" w:hint="eastAsia"/>
                <w:sz w:val="18"/>
                <w:szCs w:val="18"/>
              </w:rPr>
              <w:t>身の回りの生活の中で、物の重さに気付くことなどに関わる学習活動</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身の回りにあるものの仕組みや働きに気付き，それを教師と一緒にみんなに伝えようとすること。</w:t>
            </w:r>
          </w:p>
          <w:p w:rsidR="004F2194" w:rsidRDefault="004F2194" w:rsidP="004F219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身の回りにあるものの仕組みや働きについて関心をもつこと。</w:t>
            </w:r>
          </w:p>
          <w:p w:rsidR="004F2194" w:rsidRPr="00F54DDF" w:rsidRDefault="004F2194" w:rsidP="004F2194">
            <w:pPr>
              <w:spacing w:line="200" w:lineRule="exact"/>
              <w:ind w:left="180" w:hangingChars="100" w:hanging="180"/>
              <w:rPr>
                <w:rFonts w:ascii="BIZ UDP明朝 Medium" w:eastAsia="BIZ UDP明朝 Medium" w:hAnsi="BIZ UDP明朝 Medium" w:cs="メイリオ"/>
                <w:sz w:val="18"/>
                <w:szCs w:val="18"/>
              </w:rPr>
            </w:pPr>
          </w:p>
        </w:tc>
        <w:tc>
          <w:tcPr>
            <w:tcW w:w="3266" w:type="dxa"/>
            <w:tcBorders>
              <w:right w:val="single" w:sz="18" w:space="0" w:color="auto"/>
            </w:tcBorders>
          </w:tcPr>
          <w:p w:rsidR="00393062" w:rsidRDefault="0015600A"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93062">
              <w:rPr>
                <w:rFonts w:ascii="BIZ UDP明朝 Medium" w:eastAsia="BIZ UDP明朝 Medium" w:hAnsi="BIZ UDP明朝 Medium" w:hint="eastAsia"/>
                <w:sz w:val="18"/>
              </w:rPr>
              <w:t>つく</w:t>
            </w:r>
            <w:r>
              <w:rPr>
                <w:rFonts w:ascii="BIZ UDP明朝 Medium" w:eastAsia="BIZ UDP明朝 Medium" w:hAnsi="BIZ UDP明朝 Medium" w:hint="eastAsia"/>
                <w:sz w:val="18"/>
              </w:rPr>
              <w:t>って</w:t>
            </w:r>
            <w:r w:rsidR="00393062">
              <w:rPr>
                <w:rFonts w:ascii="BIZ UDP明朝 Medium" w:eastAsia="BIZ UDP明朝 Medium" w:hAnsi="BIZ UDP明朝 Medium" w:hint="eastAsia"/>
                <w:sz w:val="18"/>
              </w:rPr>
              <w:t>あそ</w:t>
            </w:r>
            <w:r>
              <w:rPr>
                <w:rFonts w:ascii="BIZ UDP明朝 Medium" w:eastAsia="BIZ UDP明朝 Medium" w:hAnsi="BIZ UDP明朝 Medium" w:hint="eastAsia"/>
                <w:sz w:val="18"/>
              </w:rPr>
              <w:t>ぼう」</w:t>
            </w:r>
            <w:r w:rsidR="00393062">
              <w:rPr>
                <w:rFonts w:ascii="BIZ UDP明朝 Medium" w:eastAsia="BIZ UDP明朝 Medium" w:hAnsi="BIZ UDP明朝 Medium" w:hint="eastAsia"/>
                <w:sz w:val="18"/>
              </w:rPr>
              <w:t>（ゴムで飛ぶおもち</w:t>
            </w:r>
          </w:p>
          <w:p w:rsidR="004F2194"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ゃ）</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「ふゆのあそびをしよう」（風で動くおも</w:t>
            </w: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ちゃ）</w:t>
            </w:r>
          </w:p>
          <w:p w:rsidR="00393062" w:rsidRP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393062" w:rsidRDefault="00393062" w:rsidP="0015600A">
            <w:pPr>
              <w:adjustRightInd w:val="0"/>
              <w:snapToGrid w:val="0"/>
              <w:spacing w:line="240" w:lineRule="exact"/>
              <w:ind w:left="180" w:hangingChars="100" w:hanging="180"/>
              <w:rPr>
                <w:rFonts w:ascii="BIZ UDP明朝 Medium" w:eastAsia="BIZ UDP明朝 Medium" w:hAnsi="BIZ UDP明朝 Medium"/>
                <w:sz w:val="18"/>
              </w:rPr>
            </w:pPr>
          </w:p>
          <w:p w:rsidR="002B0C86" w:rsidRDefault="002B0C86" w:rsidP="004F2194">
            <w:pPr>
              <w:adjustRightInd w:val="0"/>
              <w:snapToGrid w:val="0"/>
              <w:spacing w:line="240" w:lineRule="exact"/>
              <w:ind w:left="180" w:hangingChars="100" w:hanging="180"/>
              <w:rPr>
                <w:rFonts w:ascii="BIZ UDP明朝 Medium" w:eastAsia="BIZ UDP明朝 Medium" w:hAnsi="BIZ UDP明朝 Medium"/>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3D" w:rsidRDefault="00B2533D" w:rsidP="00212913">
      <w:r>
        <w:separator/>
      </w:r>
    </w:p>
  </w:endnote>
  <w:endnote w:type="continuationSeparator" w:id="0">
    <w:p w:rsidR="00B2533D" w:rsidRDefault="00B2533D"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3D" w:rsidRDefault="00B2533D" w:rsidP="00212913">
      <w:r>
        <w:separator/>
      </w:r>
    </w:p>
  </w:footnote>
  <w:footnote w:type="continuationSeparator" w:id="0">
    <w:p w:rsidR="00B2533D" w:rsidRDefault="00B2533D"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5901"/>
    <w:rsid w:val="0002390C"/>
    <w:rsid w:val="000369BD"/>
    <w:rsid w:val="0005271D"/>
    <w:rsid w:val="00056ED0"/>
    <w:rsid w:val="000609B7"/>
    <w:rsid w:val="000646FF"/>
    <w:rsid w:val="00073E61"/>
    <w:rsid w:val="000944BB"/>
    <w:rsid w:val="00097754"/>
    <w:rsid w:val="00097C50"/>
    <w:rsid w:val="000A0FC9"/>
    <w:rsid w:val="000A2CC8"/>
    <w:rsid w:val="000A5B05"/>
    <w:rsid w:val="000D36F2"/>
    <w:rsid w:val="000E07F3"/>
    <w:rsid w:val="000E3115"/>
    <w:rsid w:val="000E67C8"/>
    <w:rsid w:val="000F045D"/>
    <w:rsid w:val="000F3191"/>
    <w:rsid w:val="000F3430"/>
    <w:rsid w:val="00110D45"/>
    <w:rsid w:val="0011129F"/>
    <w:rsid w:val="00137F5B"/>
    <w:rsid w:val="00152BC1"/>
    <w:rsid w:val="0015600A"/>
    <w:rsid w:val="001610E8"/>
    <w:rsid w:val="00177885"/>
    <w:rsid w:val="00182BEC"/>
    <w:rsid w:val="001B1EFF"/>
    <w:rsid w:val="001C43D5"/>
    <w:rsid w:val="001D2E46"/>
    <w:rsid w:val="001D6315"/>
    <w:rsid w:val="001E57DC"/>
    <w:rsid w:val="001F5189"/>
    <w:rsid w:val="00212913"/>
    <w:rsid w:val="00212E1C"/>
    <w:rsid w:val="00216743"/>
    <w:rsid w:val="00221E3E"/>
    <w:rsid w:val="00234042"/>
    <w:rsid w:val="00250778"/>
    <w:rsid w:val="00271F43"/>
    <w:rsid w:val="00294D10"/>
    <w:rsid w:val="002A4724"/>
    <w:rsid w:val="002B0C86"/>
    <w:rsid w:val="002B4001"/>
    <w:rsid w:val="002C075B"/>
    <w:rsid w:val="002C1A03"/>
    <w:rsid w:val="002C461A"/>
    <w:rsid w:val="002D0409"/>
    <w:rsid w:val="002E6000"/>
    <w:rsid w:val="002F6FD7"/>
    <w:rsid w:val="0031682A"/>
    <w:rsid w:val="00330101"/>
    <w:rsid w:val="00334EFC"/>
    <w:rsid w:val="00341285"/>
    <w:rsid w:val="00344682"/>
    <w:rsid w:val="00367099"/>
    <w:rsid w:val="00380904"/>
    <w:rsid w:val="003810DA"/>
    <w:rsid w:val="00392651"/>
    <w:rsid w:val="00393062"/>
    <w:rsid w:val="003A2878"/>
    <w:rsid w:val="003A4300"/>
    <w:rsid w:val="003A7D73"/>
    <w:rsid w:val="003D08A1"/>
    <w:rsid w:val="003E53A3"/>
    <w:rsid w:val="003F0229"/>
    <w:rsid w:val="003F4035"/>
    <w:rsid w:val="00407B9D"/>
    <w:rsid w:val="004141D2"/>
    <w:rsid w:val="00455BDC"/>
    <w:rsid w:val="004577B8"/>
    <w:rsid w:val="004704B4"/>
    <w:rsid w:val="00485276"/>
    <w:rsid w:val="004C68F1"/>
    <w:rsid w:val="004E6218"/>
    <w:rsid w:val="004F2194"/>
    <w:rsid w:val="004F4269"/>
    <w:rsid w:val="00503B2D"/>
    <w:rsid w:val="00521755"/>
    <w:rsid w:val="00525595"/>
    <w:rsid w:val="00565AFE"/>
    <w:rsid w:val="005744B1"/>
    <w:rsid w:val="0057530A"/>
    <w:rsid w:val="005A2B16"/>
    <w:rsid w:val="005B4719"/>
    <w:rsid w:val="005C5A67"/>
    <w:rsid w:val="005C7CFF"/>
    <w:rsid w:val="005F5B20"/>
    <w:rsid w:val="005F5DD7"/>
    <w:rsid w:val="005F5F3B"/>
    <w:rsid w:val="0060551F"/>
    <w:rsid w:val="00622FE0"/>
    <w:rsid w:val="00667D2E"/>
    <w:rsid w:val="00673472"/>
    <w:rsid w:val="006744BA"/>
    <w:rsid w:val="00677AA1"/>
    <w:rsid w:val="006854C6"/>
    <w:rsid w:val="006906CC"/>
    <w:rsid w:val="00690C28"/>
    <w:rsid w:val="006A7F65"/>
    <w:rsid w:val="006B02A2"/>
    <w:rsid w:val="006B3ED1"/>
    <w:rsid w:val="006B4540"/>
    <w:rsid w:val="006D09BF"/>
    <w:rsid w:val="006F7348"/>
    <w:rsid w:val="007023C9"/>
    <w:rsid w:val="007066AB"/>
    <w:rsid w:val="00724DA0"/>
    <w:rsid w:val="007313F1"/>
    <w:rsid w:val="00731BB6"/>
    <w:rsid w:val="007421EB"/>
    <w:rsid w:val="0075240B"/>
    <w:rsid w:val="00767EC0"/>
    <w:rsid w:val="00771F4B"/>
    <w:rsid w:val="00775E43"/>
    <w:rsid w:val="00781C3E"/>
    <w:rsid w:val="00796A7D"/>
    <w:rsid w:val="007A44F8"/>
    <w:rsid w:val="007B0650"/>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10A9"/>
    <w:rsid w:val="00952736"/>
    <w:rsid w:val="00962E2F"/>
    <w:rsid w:val="00983E21"/>
    <w:rsid w:val="00993DFD"/>
    <w:rsid w:val="009A538A"/>
    <w:rsid w:val="009B05C4"/>
    <w:rsid w:val="009B2B1B"/>
    <w:rsid w:val="009B2E4B"/>
    <w:rsid w:val="009D21F8"/>
    <w:rsid w:val="009E3D79"/>
    <w:rsid w:val="00A0053B"/>
    <w:rsid w:val="00A06B91"/>
    <w:rsid w:val="00A21B50"/>
    <w:rsid w:val="00A415FB"/>
    <w:rsid w:val="00A71F86"/>
    <w:rsid w:val="00A7736D"/>
    <w:rsid w:val="00A94A77"/>
    <w:rsid w:val="00AB34CE"/>
    <w:rsid w:val="00AB647F"/>
    <w:rsid w:val="00AC3046"/>
    <w:rsid w:val="00AC49D2"/>
    <w:rsid w:val="00AD0F10"/>
    <w:rsid w:val="00AD6EEA"/>
    <w:rsid w:val="00AE1687"/>
    <w:rsid w:val="00AE78FA"/>
    <w:rsid w:val="00AF403F"/>
    <w:rsid w:val="00AF5BA7"/>
    <w:rsid w:val="00B2533D"/>
    <w:rsid w:val="00B26386"/>
    <w:rsid w:val="00B33529"/>
    <w:rsid w:val="00B43190"/>
    <w:rsid w:val="00B56737"/>
    <w:rsid w:val="00B62F77"/>
    <w:rsid w:val="00B839C6"/>
    <w:rsid w:val="00B851CE"/>
    <w:rsid w:val="00BA0DC8"/>
    <w:rsid w:val="00BA79DE"/>
    <w:rsid w:val="00BC23F7"/>
    <w:rsid w:val="00BC566F"/>
    <w:rsid w:val="00BD19D9"/>
    <w:rsid w:val="00BD3EA9"/>
    <w:rsid w:val="00BF1D51"/>
    <w:rsid w:val="00BF316C"/>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7329B"/>
    <w:rsid w:val="00E835B9"/>
    <w:rsid w:val="00E93DFD"/>
    <w:rsid w:val="00EA15CF"/>
    <w:rsid w:val="00EA335C"/>
    <w:rsid w:val="00EB5E9C"/>
    <w:rsid w:val="00EB63CC"/>
    <w:rsid w:val="00ED4E3A"/>
    <w:rsid w:val="00ED5C81"/>
    <w:rsid w:val="00EE00FB"/>
    <w:rsid w:val="00EF55E2"/>
    <w:rsid w:val="00F0638B"/>
    <w:rsid w:val="00F1040B"/>
    <w:rsid w:val="00F23BEC"/>
    <w:rsid w:val="00F562B0"/>
    <w:rsid w:val="00F6366A"/>
    <w:rsid w:val="00F64738"/>
    <w:rsid w:val="00F671A3"/>
    <w:rsid w:val="00F877A5"/>
    <w:rsid w:val="00F97AC2"/>
    <w:rsid w:val="00FA1161"/>
    <w:rsid w:val="00FA57A8"/>
    <w:rsid w:val="00FB16BB"/>
    <w:rsid w:val="00FB17B0"/>
    <w:rsid w:val="00FB571C"/>
    <w:rsid w:val="00FD2EDC"/>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B9366"/>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1EE7-192B-4EBA-9B72-4A722274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20</cp:revision>
  <cp:lastPrinted>2020-12-16T08:34:00Z</cp:lastPrinted>
  <dcterms:created xsi:type="dcterms:W3CDTF">2020-12-16T07:18:00Z</dcterms:created>
  <dcterms:modified xsi:type="dcterms:W3CDTF">2021-03-19T02:56:00Z</dcterms:modified>
</cp:coreProperties>
</file>